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221" w:rsidRDefault="00C76221" w:rsidP="006734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6221" w:rsidRPr="00BB1D12" w:rsidRDefault="00C76221" w:rsidP="00C762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Занятие родительского всеобуча</w:t>
      </w:r>
      <w:r w:rsidRPr="00BB1D1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«Я тебя слышу» (профилактика детско-родительского конфликта).</w:t>
      </w:r>
    </w:p>
    <w:p w:rsidR="00C76221" w:rsidRPr="00BB1D12" w:rsidRDefault="00C76221" w:rsidP="00C762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BB1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профилактика конфликтных ситуаций в отношениях родителей с подростком.</w:t>
      </w:r>
    </w:p>
    <w:p w:rsidR="00C76221" w:rsidRPr="00BB1D12" w:rsidRDefault="00C76221" w:rsidP="00C762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1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занятия</w:t>
      </w:r>
    </w:p>
    <w:p w:rsidR="00C76221" w:rsidRPr="00BB1D12" w:rsidRDefault="00C76221" w:rsidP="00C762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1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Упражнение «Внимание, конфликт!»</w:t>
      </w:r>
    </w:p>
    <w:p w:rsidR="00C76221" w:rsidRPr="00BB1D12" w:rsidRDefault="00C76221" w:rsidP="00C762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BB1D12">
        <w:rPr>
          <w:rFonts w:ascii="Times New Roman" w:eastAsia="Times New Roman" w:hAnsi="Times New Roman" w:cs="Times New Roman"/>
          <w:sz w:val="24"/>
          <w:szCs w:val="24"/>
          <w:lang w:eastAsia="ru-RU"/>
        </w:rPr>
        <w:t>: введение участников в парадигму понятия «конфликт».</w:t>
      </w:r>
    </w:p>
    <w:p w:rsidR="00C76221" w:rsidRPr="00BB1D12" w:rsidRDefault="00C76221" w:rsidP="00C762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Время:</w:t>
      </w:r>
      <w:r w:rsidRPr="00BB1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минут.</w:t>
      </w:r>
    </w:p>
    <w:p w:rsidR="00C76221" w:rsidRPr="00BB1D12" w:rsidRDefault="00C76221" w:rsidP="00C762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Материалы и оборудование:</w:t>
      </w:r>
      <w:r w:rsidRPr="00BB1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листы бумаги (на каждого участника группы), ручки, цветные карандаши.</w:t>
      </w:r>
    </w:p>
    <w:p w:rsidR="00C76221" w:rsidRPr="00BB1D12" w:rsidRDefault="00C76221" w:rsidP="00C762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Техника проведения:</w:t>
      </w:r>
      <w:r w:rsidRPr="00BB1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участникам предлагается придумать и нарисовать знак, предупреждающий о назревающем конфликте (провести аналогию с дорожными знаками). Затем получ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енные работы обсуждаются</w:t>
      </w:r>
      <w:r w:rsidRPr="00BB1D12">
        <w:rPr>
          <w:rFonts w:ascii="Times New Roman" w:eastAsia="Times New Roman" w:hAnsi="Times New Roman" w:cs="Times New Roman"/>
          <w:sz w:val="24"/>
          <w:szCs w:val="24"/>
          <w:lang w:eastAsia="ru-RU"/>
        </w:rPr>
        <w:t>. Ведущий делает акцент на том, что все работы разные, т.е. каждый для себя определяет понятие «конфликт» по-разному: кто-то вкладывает в него лишь отрицательное, кто-то не забывает и о положительных моментах.</w:t>
      </w:r>
    </w:p>
    <w:p w:rsidR="00C76221" w:rsidRPr="00BB1D12" w:rsidRDefault="00C76221" w:rsidP="00C762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участники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показывают свои работы. В</w:t>
      </w:r>
      <w:r w:rsidRPr="00BB1D12">
        <w:rPr>
          <w:rFonts w:ascii="Times New Roman" w:eastAsia="Times New Roman" w:hAnsi="Times New Roman" w:cs="Times New Roman"/>
          <w:sz w:val="24"/>
          <w:szCs w:val="24"/>
          <w:lang w:eastAsia="ru-RU"/>
        </w:rPr>
        <w:t>едущий обращает их внимание на то, что данное упражнение очень хорошо работает в семье для предупреждения конфликтных ситуаций, особенно с детьми и подростками.</w:t>
      </w:r>
    </w:p>
    <w:p w:rsidR="00C76221" w:rsidRPr="00BB1D12" w:rsidRDefault="00C76221" w:rsidP="00C762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1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Мини-лекция «Что такое конфликты? Как их избежать?»</w:t>
      </w:r>
    </w:p>
    <w:p w:rsidR="00C76221" w:rsidRPr="00BB1D12" w:rsidRDefault="00C76221" w:rsidP="00C76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BB1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Существует множество определений понятия «Конфликт», в психологии – это </w:t>
      </w:r>
      <w:r w:rsidRPr="00BB1D12">
        <w:rPr>
          <w:rFonts w:ascii="Times New Roman" w:eastAsia="Times-Roman" w:hAnsi="Times New Roman" w:cs="Times New Roman"/>
          <w:sz w:val="24"/>
          <w:szCs w:val="24"/>
        </w:rPr>
        <w:t xml:space="preserve">трудно разрешимое противоречие, связанное с острыми эмоциональными переживаниями. Авторы большинства существующих определений конфликта сходятся относительно лежащего в его основе «столкновения». Любой конфликт, независимо от его характера, конкретного содержания и вида, обязательно содержит в себе момент противостояния, противоборства. </w:t>
      </w:r>
    </w:p>
    <w:p w:rsidR="00C76221" w:rsidRPr="00BB1D12" w:rsidRDefault="00C76221" w:rsidP="00C76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BB1D12">
        <w:rPr>
          <w:rFonts w:ascii="Times New Roman" w:eastAsia="Times-Roman" w:hAnsi="Times New Roman" w:cs="Times New Roman"/>
          <w:sz w:val="24"/>
          <w:szCs w:val="24"/>
        </w:rPr>
        <w:t>Обычно считается, что конфликт проходит через следующие этапы развития:</w:t>
      </w:r>
    </w:p>
    <w:p w:rsidR="00C76221" w:rsidRPr="00BB1D12" w:rsidRDefault="00C76221" w:rsidP="00C76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BB1D12">
        <w:rPr>
          <w:rFonts w:ascii="Times New Roman" w:eastAsia="Times-Roman" w:hAnsi="Times New Roman" w:cs="Times New Roman"/>
          <w:sz w:val="24"/>
          <w:szCs w:val="24"/>
        </w:rPr>
        <w:t>1) возникновение объективной конфликтной ситуации;</w:t>
      </w:r>
    </w:p>
    <w:p w:rsidR="00C76221" w:rsidRPr="00BB1D12" w:rsidRDefault="00C76221" w:rsidP="00C76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BB1D12">
        <w:rPr>
          <w:rFonts w:ascii="Times New Roman" w:eastAsia="Times-Roman" w:hAnsi="Times New Roman" w:cs="Times New Roman"/>
          <w:sz w:val="24"/>
          <w:szCs w:val="24"/>
        </w:rPr>
        <w:t>2) осознание ситуации как конфликтной;</w:t>
      </w:r>
    </w:p>
    <w:p w:rsidR="00C76221" w:rsidRPr="00BB1D12" w:rsidRDefault="00C76221" w:rsidP="00C76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BB1D12">
        <w:rPr>
          <w:rFonts w:ascii="Times New Roman" w:eastAsia="Times-Roman" w:hAnsi="Times New Roman" w:cs="Times New Roman"/>
          <w:sz w:val="24"/>
          <w:szCs w:val="24"/>
        </w:rPr>
        <w:t>3) конфликтное взаимодействие (или собственно конфликт);</w:t>
      </w:r>
    </w:p>
    <w:p w:rsidR="00C76221" w:rsidRPr="00BB1D12" w:rsidRDefault="00C76221" w:rsidP="00C76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BB1D12">
        <w:rPr>
          <w:rFonts w:ascii="Times New Roman" w:eastAsia="Times-Roman" w:hAnsi="Times New Roman" w:cs="Times New Roman"/>
          <w:sz w:val="24"/>
          <w:szCs w:val="24"/>
        </w:rPr>
        <w:t>4) разрешение конфликта.</w:t>
      </w:r>
    </w:p>
    <w:p w:rsidR="00C76221" w:rsidRPr="00BB1D12" w:rsidRDefault="00C76221" w:rsidP="00C76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BB1D12">
        <w:rPr>
          <w:rFonts w:ascii="Times New Roman" w:eastAsia="Times-Roman" w:hAnsi="Times New Roman" w:cs="Times New Roman"/>
          <w:sz w:val="24"/>
          <w:szCs w:val="24"/>
        </w:rPr>
        <w:t>Возникновение конфликта предполагает не только восприятие и осознание противостояния, противоречия, возникающего во взаимодействии с самим собой или с другими людьми, но и развитие активности, направленной на преодоление этого противоречия, точнее способов реагирования на возникшие ситуации. Они могут быть нескольких видов:</w:t>
      </w:r>
    </w:p>
    <w:p w:rsidR="00C76221" w:rsidRPr="00BB1D12" w:rsidRDefault="00C76221" w:rsidP="00C76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1D12">
        <w:rPr>
          <w:rFonts w:ascii="Times New Roman" w:eastAsia="Calibri" w:hAnsi="Times New Roman" w:cs="Times New Roman"/>
          <w:i/>
          <w:sz w:val="24"/>
          <w:szCs w:val="24"/>
        </w:rPr>
        <w:t>Сотрудничество</w:t>
      </w:r>
      <w:r w:rsidRPr="00BB1D12">
        <w:rPr>
          <w:rFonts w:ascii="Times New Roman" w:eastAsia="Calibri" w:hAnsi="Times New Roman" w:cs="Times New Roman"/>
          <w:sz w:val="24"/>
          <w:szCs w:val="24"/>
        </w:rPr>
        <w:t xml:space="preserve"> - это поиск такой позиции, которая позволит в полной мере удовлетворить интересы всех задействованных в конфликте людей. Стратегия лучшая, но на практике воспользоваться ей удается далеко не всегда.</w:t>
      </w:r>
    </w:p>
    <w:p w:rsidR="00C76221" w:rsidRPr="00BB1D12" w:rsidRDefault="00C76221" w:rsidP="00C76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1D12">
        <w:rPr>
          <w:rFonts w:ascii="Times New Roman" w:eastAsia="Calibri" w:hAnsi="Times New Roman" w:cs="Times New Roman"/>
          <w:sz w:val="24"/>
          <w:szCs w:val="24"/>
        </w:rPr>
        <w:t>Во-первых, часто бывает, что интересы оказываются в принципе взаимоисключающими, выигрыш одного автоматически означает проигрыш другого (как, например, в спортивных состязаниях).</w:t>
      </w:r>
    </w:p>
    <w:p w:rsidR="00C76221" w:rsidRPr="00BB1D12" w:rsidRDefault="00C76221" w:rsidP="00C76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1D12">
        <w:rPr>
          <w:rFonts w:ascii="Times New Roman" w:eastAsia="Calibri" w:hAnsi="Times New Roman" w:cs="Times New Roman"/>
          <w:sz w:val="24"/>
          <w:szCs w:val="24"/>
        </w:rPr>
        <w:t>Во-вторых, конфликт часто сопровождается взаимными претензиями, обидами и отрицательными эмоциями, а в таком состоянии люди не могут и не хотят спокойно обсуждать ситуацию и пытаться сделать так, чтобы все остались довольны.</w:t>
      </w:r>
    </w:p>
    <w:p w:rsidR="00C76221" w:rsidRPr="00BB1D12" w:rsidRDefault="00C76221" w:rsidP="00C76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1D12">
        <w:rPr>
          <w:rFonts w:ascii="Times New Roman" w:eastAsia="Calibri" w:hAnsi="Times New Roman" w:cs="Times New Roman"/>
          <w:sz w:val="24"/>
          <w:szCs w:val="24"/>
        </w:rPr>
        <w:t>Что же нужно делать, чтобы по возможности выйти на уровень сотрудничества?</w:t>
      </w:r>
    </w:p>
    <w:p w:rsidR="00C76221" w:rsidRPr="00BB1D12" w:rsidRDefault="00C76221" w:rsidP="00C76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1D12">
        <w:rPr>
          <w:rFonts w:ascii="Times New Roman" w:eastAsia="Calibri" w:hAnsi="Times New Roman" w:cs="Times New Roman"/>
          <w:sz w:val="24"/>
          <w:szCs w:val="24"/>
        </w:rPr>
        <w:t>1. Внимательно проанализировать, что на самом деле нужно каждому из участников конфликта. Бывает, что интересы, на первый взгляд кажущиеся взаимоисключающими, на самом деле таковыми не являются, выиграть можно и не ценой проигрыша другого. Представь себе, что два человека делили лимон, и, в конце концов, договорились разрезать его пополам (т. е. прибегли к компромиссу). Один выдавил лимонный сок в чай, а мякоть и шкурку выкинул. А второй, выдавив и вылив сок, использовал начинку для лимонного пирожка. Вот пример ситуации, когда люди могли бы решить противоречие гораздо эффективнее, уточни они заранее свои потребности.</w:t>
      </w:r>
    </w:p>
    <w:p w:rsidR="00C76221" w:rsidRPr="00BB1D12" w:rsidRDefault="00C76221" w:rsidP="00C76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1D12">
        <w:rPr>
          <w:rFonts w:ascii="Times New Roman" w:eastAsia="Calibri" w:hAnsi="Times New Roman" w:cs="Times New Roman"/>
          <w:sz w:val="24"/>
          <w:szCs w:val="24"/>
        </w:rPr>
        <w:lastRenderedPageBreak/>
        <w:t>2. Взять под контроль собственные эмоции и отказаться от взаимных обвинений. Говорить нужно не на языке взаимных претензий, а по существу обсуждать то противоречие, что</w:t>
      </w:r>
    </w:p>
    <w:p w:rsidR="00C76221" w:rsidRPr="00BB1D12" w:rsidRDefault="00C76221" w:rsidP="00C76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1D12">
        <w:rPr>
          <w:rFonts w:ascii="Times New Roman" w:eastAsia="Calibri" w:hAnsi="Times New Roman" w:cs="Times New Roman"/>
          <w:sz w:val="24"/>
          <w:szCs w:val="24"/>
        </w:rPr>
        <w:t>лежит в основе конфликта. Сотрудничество всегда подразумевает уважение к партнеру, готовность, смирив свои амбиции, действовать сообща с ним для достижения общих целей.</w:t>
      </w:r>
    </w:p>
    <w:p w:rsidR="00C76221" w:rsidRPr="00BB1D12" w:rsidRDefault="00C76221" w:rsidP="00C76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BB1D12">
        <w:rPr>
          <w:rFonts w:ascii="Times New Roman" w:eastAsia="Calibri" w:hAnsi="Times New Roman" w:cs="Times New Roman"/>
          <w:sz w:val="24"/>
          <w:szCs w:val="24"/>
        </w:rPr>
        <w:t>Сотрудничество – вариант наилучший, но не всегда возможный. Во-первых, иногда несовместимы интересы конфликтующих, во-вторых, сотрудничать мешает неприязнь друг к другу.</w:t>
      </w:r>
    </w:p>
    <w:p w:rsidR="00C76221" w:rsidRPr="00BB1D12" w:rsidRDefault="00C76221" w:rsidP="00C76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1D12">
        <w:rPr>
          <w:rFonts w:ascii="Times New Roman" w:eastAsia="Calibri" w:hAnsi="Times New Roman" w:cs="Times New Roman"/>
          <w:i/>
          <w:sz w:val="24"/>
          <w:szCs w:val="24"/>
        </w:rPr>
        <w:t>Соперничество</w:t>
      </w:r>
      <w:r w:rsidRPr="00BB1D12">
        <w:rPr>
          <w:rFonts w:ascii="Times New Roman" w:eastAsia="Calibri" w:hAnsi="Times New Roman" w:cs="Times New Roman"/>
          <w:sz w:val="24"/>
          <w:szCs w:val="24"/>
        </w:rPr>
        <w:t xml:space="preserve"> - активное отстаивание собственных интересов без учета интересов другого человека, а иногда и в ущерб ему. Это своего рода состязание, в котором общая победа невозможна, каждый стремится взять верх, а выигрыш достается тому, кто в итоге окажется сильнее. Когда к нему имеет смысл прибегать?</w:t>
      </w:r>
    </w:p>
    <w:p w:rsidR="00C76221" w:rsidRPr="00BB1D12" w:rsidRDefault="00C76221" w:rsidP="00C76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1D12">
        <w:rPr>
          <w:rFonts w:ascii="Times New Roman" w:eastAsia="Calibri" w:hAnsi="Times New Roman" w:cs="Times New Roman"/>
          <w:sz w:val="24"/>
          <w:szCs w:val="24"/>
        </w:rPr>
        <w:t>1. Если находишься в сильной позиции и уверен, что сможешь взять верх над тем, с кем конфликтуешь, поскольку имеешь над ним превосходство. Ведь на соперничество тебе ответят тем же, и если твоя позиция не позволяет одержать победу – значит, ты проиграешь. И разумнее изначально не пытаться соперничать, а договориться таким образом, чтобы оба остались довольны, поискать компромисс.</w:t>
      </w:r>
    </w:p>
    <w:p w:rsidR="00C76221" w:rsidRPr="00BB1D12" w:rsidRDefault="00C76221" w:rsidP="00C76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1D12">
        <w:rPr>
          <w:rFonts w:ascii="Times New Roman" w:eastAsia="Calibri" w:hAnsi="Times New Roman" w:cs="Times New Roman"/>
          <w:sz w:val="24"/>
          <w:szCs w:val="24"/>
        </w:rPr>
        <w:t>2. Когда не очень важны отношения с тем человеком, с которым возник конфликт. Ведь соперничество ведет к ухудшению этих отношений. Поэтому оно не очень уместно при общении с близкими людьми, с которыми тебе и дальше предстоит, так или иначе, выстраивать отношения.</w:t>
      </w:r>
    </w:p>
    <w:p w:rsidR="00C76221" w:rsidRPr="00BB1D12" w:rsidRDefault="00C76221" w:rsidP="00C76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1D12">
        <w:rPr>
          <w:rFonts w:ascii="Times New Roman" w:eastAsia="Calibri" w:hAnsi="Times New Roman" w:cs="Times New Roman"/>
          <w:sz w:val="24"/>
          <w:szCs w:val="24"/>
        </w:rPr>
        <w:t>3. Когда в основе конфликта действительно лежит серьезный повод, имеется существенное противоречие. Соперничать по мелким, незначительным поводам, или делать это просто из принципа – поведение не самое умное. Ведь это приводит к тому, что тратится много сил и нервов, и ухудшаются отношения с другим человеком. Чего ради, спрашивается, идти на это из-за какой-то сущей ерунды?</w:t>
      </w:r>
    </w:p>
    <w:p w:rsidR="00C76221" w:rsidRPr="00BB1D12" w:rsidRDefault="00C76221" w:rsidP="00C76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1D12">
        <w:rPr>
          <w:rFonts w:ascii="Times New Roman" w:eastAsia="Calibri" w:hAnsi="Times New Roman" w:cs="Times New Roman"/>
          <w:sz w:val="24"/>
          <w:szCs w:val="24"/>
        </w:rPr>
        <w:t>Соперничество часто вызывает ассоциации со спортом – ведь на состязаниях каждый нацелен на победу, и выигрыш одного непременно означает проигрыш кого-то другого. В спорте это действительно так, однако в обычных жизненных ситуациях подобные отношения складываются далеко не всегда. Очень часто можно достигнуть своих целей не ценой неудачи другого, а вместе с ним, а то и при его помощи!</w:t>
      </w:r>
    </w:p>
    <w:p w:rsidR="00C76221" w:rsidRPr="00BB1D12" w:rsidRDefault="00C76221" w:rsidP="00C76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1D12">
        <w:rPr>
          <w:rFonts w:ascii="Times New Roman" w:eastAsia="Calibri" w:hAnsi="Times New Roman" w:cs="Times New Roman"/>
          <w:sz w:val="24"/>
          <w:szCs w:val="24"/>
        </w:rPr>
        <w:t>Прежде чем соперничать, подумай трижды:</w:t>
      </w:r>
    </w:p>
    <w:p w:rsidR="00C76221" w:rsidRPr="00BB1D12" w:rsidRDefault="00C76221" w:rsidP="00C76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1D12">
        <w:rPr>
          <w:rFonts w:ascii="Times New Roman" w:eastAsia="Calibri" w:hAnsi="Times New Roman" w:cs="Times New Roman"/>
          <w:sz w:val="24"/>
          <w:szCs w:val="24"/>
        </w:rPr>
        <w:t>1 – хватит ли тебе сил взять верх?</w:t>
      </w:r>
    </w:p>
    <w:p w:rsidR="00C76221" w:rsidRPr="00BB1D12" w:rsidRDefault="00C76221" w:rsidP="00C76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1D12">
        <w:rPr>
          <w:rFonts w:ascii="Times New Roman" w:eastAsia="Calibri" w:hAnsi="Times New Roman" w:cs="Times New Roman"/>
          <w:sz w:val="24"/>
          <w:szCs w:val="24"/>
        </w:rPr>
        <w:t>2 – готов ли ты пожертвовать отношениями с этим человеком?</w:t>
      </w:r>
    </w:p>
    <w:p w:rsidR="00C76221" w:rsidRPr="00BB1D12" w:rsidRDefault="00C76221" w:rsidP="00C76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1D12">
        <w:rPr>
          <w:rFonts w:ascii="Times New Roman" w:eastAsia="Calibri" w:hAnsi="Times New Roman" w:cs="Times New Roman"/>
          <w:sz w:val="24"/>
          <w:szCs w:val="24"/>
        </w:rPr>
        <w:t>3 – стоит ли того повод конфликта?</w:t>
      </w:r>
    </w:p>
    <w:p w:rsidR="00C76221" w:rsidRPr="00BB1D12" w:rsidRDefault="00C76221" w:rsidP="00C76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1D12">
        <w:rPr>
          <w:rFonts w:ascii="Times New Roman" w:eastAsia="Calibri" w:hAnsi="Times New Roman" w:cs="Times New Roman"/>
          <w:i/>
          <w:sz w:val="24"/>
          <w:szCs w:val="24"/>
        </w:rPr>
        <w:t>Приспособление</w:t>
      </w:r>
      <w:r w:rsidRPr="00BB1D12">
        <w:rPr>
          <w:rFonts w:ascii="Times New Roman" w:eastAsia="Calibri" w:hAnsi="Times New Roman" w:cs="Times New Roman"/>
          <w:sz w:val="24"/>
          <w:szCs w:val="24"/>
        </w:rPr>
        <w:t xml:space="preserve"> - это готовность пожертвовать собственными интересами, отступиться от них ради интересов другого. К этой стратегии имеет смысл прибегать в таких случаях:</w:t>
      </w:r>
    </w:p>
    <w:p w:rsidR="00C76221" w:rsidRPr="00BB1D12" w:rsidRDefault="00C76221" w:rsidP="00C76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1D12">
        <w:rPr>
          <w:rFonts w:ascii="Times New Roman" w:eastAsia="Calibri" w:hAnsi="Times New Roman" w:cs="Times New Roman"/>
          <w:sz w:val="24"/>
          <w:szCs w:val="24"/>
        </w:rPr>
        <w:t xml:space="preserve">1. Когда ты понимаешь, что повод конфликта для другого человека гораздо важнее, чем для тебя, и можно пожертвовать им ради него. Во-первых, сохранение хороших отношений зачастую гораздо важнее, </w:t>
      </w:r>
      <w:proofErr w:type="gramStart"/>
      <w:r w:rsidRPr="00BB1D12">
        <w:rPr>
          <w:rFonts w:ascii="Times New Roman" w:eastAsia="Calibri" w:hAnsi="Times New Roman" w:cs="Times New Roman"/>
          <w:sz w:val="24"/>
          <w:szCs w:val="24"/>
        </w:rPr>
        <w:t>чем то</w:t>
      </w:r>
      <w:proofErr w:type="gramEnd"/>
      <w:r w:rsidRPr="00BB1D12">
        <w:rPr>
          <w:rFonts w:ascii="Times New Roman" w:eastAsia="Calibri" w:hAnsi="Times New Roman" w:cs="Times New Roman"/>
          <w:sz w:val="24"/>
          <w:szCs w:val="24"/>
        </w:rPr>
        <w:t xml:space="preserve">, из-за чего разгорелся конфликт. Во-вторых, если есть возможность сделать другого более счастливым без серьезного ущерба для самого себя, то почему бы ей не воспользоваться? Ведь сделанное добро к нам возвращается, и вполне возможно, что </w:t>
      </w:r>
      <w:proofErr w:type="gramStart"/>
      <w:r w:rsidRPr="00BB1D12">
        <w:rPr>
          <w:rFonts w:ascii="Times New Roman" w:eastAsia="Calibri" w:hAnsi="Times New Roman" w:cs="Times New Roman"/>
          <w:sz w:val="24"/>
          <w:szCs w:val="24"/>
        </w:rPr>
        <w:t>когда-нибудь</w:t>
      </w:r>
      <w:proofErr w:type="gramEnd"/>
      <w:r w:rsidRPr="00BB1D12">
        <w:rPr>
          <w:rFonts w:ascii="Times New Roman" w:eastAsia="Calibri" w:hAnsi="Times New Roman" w:cs="Times New Roman"/>
          <w:sz w:val="24"/>
          <w:szCs w:val="24"/>
        </w:rPr>
        <w:t xml:space="preserve"> и этот человек тебе поможет.</w:t>
      </w:r>
    </w:p>
    <w:p w:rsidR="00C76221" w:rsidRPr="00BB1D12" w:rsidRDefault="00C76221" w:rsidP="00C76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1D12">
        <w:rPr>
          <w:rFonts w:ascii="Times New Roman" w:eastAsia="Calibri" w:hAnsi="Times New Roman" w:cs="Times New Roman"/>
          <w:sz w:val="24"/>
          <w:szCs w:val="24"/>
        </w:rPr>
        <w:t xml:space="preserve">2. Если твоя позиция заведомо слабая, проигрышная, и ты понимаешь, что другой все равно добьется того, что ему нужно. Возможно, лучше сразу уступить ему, нежели пытаться сопротивляться, потратить массу сил и нервов (а иногда и подвергнуть себя серьезной опасности, если это, к примеру, попытка вооруженного ограбления), а в итоге все равно проиграть. </w:t>
      </w:r>
    </w:p>
    <w:p w:rsidR="00C76221" w:rsidRPr="00BB1D12" w:rsidRDefault="00C76221" w:rsidP="00C76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1D12">
        <w:rPr>
          <w:rFonts w:ascii="Times New Roman" w:eastAsia="Calibri" w:hAnsi="Times New Roman" w:cs="Times New Roman"/>
          <w:sz w:val="24"/>
          <w:szCs w:val="24"/>
        </w:rPr>
        <w:t xml:space="preserve">3. Если ты столкнулся с ситуацией, </w:t>
      </w:r>
      <w:proofErr w:type="gramStart"/>
      <w:r w:rsidRPr="00BB1D12">
        <w:rPr>
          <w:rFonts w:ascii="Times New Roman" w:eastAsia="Calibri" w:hAnsi="Times New Roman" w:cs="Times New Roman"/>
          <w:sz w:val="24"/>
          <w:szCs w:val="24"/>
        </w:rPr>
        <w:t>когда  повод</w:t>
      </w:r>
      <w:proofErr w:type="gramEnd"/>
      <w:r w:rsidRPr="00BB1D12">
        <w:rPr>
          <w:rFonts w:ascii="Times New Roman" w:eastAsia="Calibri" w:hAnsi="Times New Roman" w:cs="Times New Roman"/>
          <w:sz w:val="24"/>
          <w:szCs w:val="24"/>
        </w:rPr>
        <w:t xml:space="preserve"> конфликта слишком мелкий, а вступление в него чревато проблемами. Зачастую приспособление ассоциируется с заведомым проигрышем, признанием собственной слабости и беспомощности. Приспособиться – значит расписаться в собственном бессилии. Однако на самом деле это не всегда так, бывают и ситуации, когда приспособленческое поведение – это проявление мудрости. Если для другого что-то гораздо важнее, чем для тебя – стоит ли из-за этого соперничать, может мудрее отступиться?</w:t>
      </w:r>
    </w:p>
    <w:p w:rsidR="00C76221" w:rsidRPr="00BB1D12" w:rsidRDefault="00C76221" w:rsidP="00C76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1D12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Компромисс</w:t>
      </w:r>
      <w:r w:rsidRPr="00BB1D12">
        <w:rPr>
          <w:rFonts w:ascii="Times New Roman" w:eastAsia="Calibri" w:hAnsi="Times New Roman" w:cs="Times New Roman"/>
          <w:sz w:val="24"/>
          <w:szCs w:val="24"/>
        </w:rPr>
        <w:t xml:space="preserve"> - выбор промежуточной позиции, при которой каждый человек удовлетворяет свои интересы лишь частично, но чем-то при этом и жертвует, частично отступает от собственных требований.</w:t>
      </w:r>
    </w:p>
    <w:p w:rsidR="00C76221" w:rsidRPr="00BB1D12" w:rsidRDefault="00C76221" w:rsidP="00C76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1D12">
        <w:rPr>
          <w:rFonts w:ascii="Times New Roman" w:eastAsia="Calibri" w:hAnsi="Times New Roman" w:cs="Times New Roman"/>
          <w:sz w:val="24"/>
          <w:szCs w:val="24"/>
        </w:rPr>
        <w:t>Чтобы сложился компромисс, важно, чтобы стороны были готовы к диалогу и обсуждали имеющиеся противоречия по существу, а не общались на языке взаимных претензий и обвинений.</w:t>
      </w:r>
    </w:p>
    <w:p w:rsidR="00C76221" w:rsidRPr="00BB1D12" w:rsidRDefault="00C76221" w:rsidP="00C76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1D12">
        <w:rPr>
          <w:rFonts w:ascii="Times New Roman" w:eastAsia="Calibri" w:hAnsi="Times New Roman" w:cs="Times New Roman"/>
          <w:sz w:val="24"/>
          <w:szCs w:val="24"/>
        </w:rPr>
        <w:t>Кроме того, необходимо, чтобы все участники конфликта проявляли гибкую позицию, были готовы пожертвовать чем-то менее значимым для себя, чтобы выиграть в более значимом. Нужно избегать жесткой, бескомпромиссной позиции «Будет так, как я хочу, а вы все приспосабливайтесь ко мне!» и понимать, что все желания исполнить в этой ситуации невозможно, все равно придется чем-то жертвовать.</w:t>
      </w:r>
    </w:p>
    <w:p w:rsidR="00C76221" w:rsidRPr="00BB1D12" w:rsidRDefault="00C76221" w:rsidP="00C76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1D12">
        <w:rPr>
          <w:rFonts w:ascii="Times New Roman" w:eastAsia="Calibri" w:hAnsi="Times New Roman" w:cs="Times New Roman"/>
          <w:sz w:val="24"/>
          <w:szCs w:val="24"/>
        </w:rPr>
        <w:t xml:space="preserve">Компромисс целесообразен, когда: </w:t>
      </w:r>
    </w:p>
    <w:p w:rsidR="00C76221" w:rsidRPr="00BB1D12" w:rsidRDefault="00C76221" w:rsidP="00C76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1D12">
        <w:rPr>
          <w:rFonts w:ascii="Times New Roman" w:eastAsia="Calibri" w:hAnsi="Times New Roman" w:cs="Times New Roman"/>
          <w:sz w:val="24"/>
          <w:szCs w:val="24"/>
        </w:rPr>
        <w:t>1. Сущность противоречия такова, что в нем невозможно полностью удовлетворить интересы всех заинтересованных сторон, и приходится искать промежуточную позицию.</w:t>
      </w:r>
    </w:p>
    <w:p w:rsidR="00C76221" w:rsidRPr="00BB1D12" w:rsidRDefault="00C76221" w:rsidP="00C76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1D12">
        <w:rPr>
          <w:rFonts w:ascii="Times New Roman" w:eastAsia="Calibri" w:hAnsi="Times New Roman" w:cs="Times New Roman"/>
          <w:sz w:val="24"/>
          <w:szCs w:val="24"/>
        </w:rPr>
        <w:t>2. Силы участников конфликта примерно равны, они отдают себе отчет, что взять верх в силовой борьбе не удастся, поэтому им все равно придется, так или иначе, договариваться. Стороны готовы к диалогу и понимают, что на все 100% удовлетворить интересы не удастся, и чем-то, скорее всего, придется пожертвовать.</w:t>
      </w:r>
    </w:p>
    <w:p w:rsidR="00C76221" w:rsidRPr="00BB1D12" w:rsidRDefault="00C76221" w:rsidP="00C76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1D12">
        <w:rPr>
          <w:rFonts w:ascii="Times New Roman" w:eastAsia="Calibri" w:hAnsi="Times New Roman" w:cs="Times New Roman"/>
          <w:sz w:val="24"/>
          <w:szCs w:val="24"/>
        </w:rPr>
        <w:t>На бытовом уровне, компромисс воспринимается неоднозначно. Иногда он рассматривается как «компромисс с собственной совестью», жертвование своими принципами ради материальной выгоды. Но чаще компромисс – это проявление гибкости поведения, выражение готовности пожертвовать чем-то ради общего интереса. Хотелось бы пожелать читателям, чтобы в их жизни был представлен как раз такой вариант.</w:t>
      </w:r>
    </w:p>
    <w:p w:rsidR="00C76221" w:rsidRPr="00BB1D12" w:rsidRDefault="00C76221" w:rsidP="00C7622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B1D12">
        <w:rPr>
          <w:rFonts w:ascii="Times New Roman" w:eastAsia="Calibri" w:hAnsi="Times New Roman" w:cs="Times New Roman"/>
          <w:sz w:val="24"/>
          <w:szCs w:val="24"/>
        </w:rPr>
        <w:t>Быть готовым пойти на компромисс – это не проявление слабости, а признак гибкого и разумного поведения.</w:t>
      </w:r>
    </w:p>
    <w:p w:rsidR="00C76221" w:rsidRPr="00BB1D12" w:rsidRDefault="00C76221" w:rsidP="00C76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1D12">
        <w:rPr>
          <w:rFonts w:ascii="Times New Roman" w:eastAsia="Calibri" w:hAnsi="Times New Roman" w:cs="Times New Roman"/>
          <w:i/>
          <w:sz w:val="24"/>
          <w:szCs w:val="24"/>
        </w:rPr>
        <w:t>Избегание</w:t>
      </w:r>
      <w:r w:rsidRPr="00BB1D12">
        <w:rPr>
          <w:rFonts w:ascii="Times New Roman" w:eastAsia="Calibri" w:hAnsi="Times New Roman" w:cs="Times New Roman"/>
          <w:sz w:val="24"/>
          <w:szCs w:val="24"/>
        </w:rPr>
        <w:t xml:space="preserve"> - это уход из конфликтной ситуации без попытки ее решить. Это может быть либо отказ от обсуждения определенных тем, либо полное прекращение общения, либо физическое удаление от того, с кем назревает конфликт. Нужно помнить, что избегание – это не решение конфликта, а лишь уход от него. Противоречия и взаимная неудовлетворенность при этом никуда не деваются, а лишь накапливаются и усиливаются. Рано или поздно это может обострить конфликт или даже привести к полному разрушению отношений.</w:t>
      </w:r>
    </w:p>
    <w:p w:rsidR="00C76221" w:rsidRPr="00BB1D12" w:rsidRDefault="00C76221" w:rsidP="00C76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1D12">
        <w:rPr>
          <w:rFonts w:ascii="Times New Roman" w:eastAsia="Calibri" w:hAnsi="Times New Roman" w:cs="Times New Roman"/>
          <w:sz w:val="24"/>
          <w:szCs w:val="24"/>
        </w:rPr>
        <w:t>Поэтому избегание – не очень подходящая стратегия во взаимоотношениях с близкими и со всеми теми, с кем ты хочешь сохранить хороший контакт. Ведь сделать это тяжело, коль скоро накопилось много невыясненных вопросов, неразрешенных противоречий.</w:t>
      </w:r>
    </w:p>
    <w:p w:rsidR="00C76221" w:rsidRPr="00BB1D12" w:rsidRDefault="00C76221" w:rsidP="00C76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1D12">
        <w:rPr>
          <w:rFonts w:ascii="Times New Roman" w:eastAsia="Calibri" w:hAnsi="Times New Roman" w:cs="Times New Roman"/>
          <w:sz w:val="24"/>
          <w:szCs w:val="24"/>
        </w:rPr>
        <w:t>Когда же целесообразно избегание?</w:t>
      </w:r>
    </w:p>
    <w:p w:rsidR="00C76221" w:rsidRPr="00BB1D12" w:rsidRDefault="00C76221" w:rsidP="00C76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1D12">
        <w:rPr>
          <w:rFonts w:ascii="Times New Roman" w:eastAsia="Calibri" w:hAnsi="Times New Roman" w:cs="Times New Roman"/>
          <w:sz w:val="24"/>
          <w:szCs w:val="24"/>
        </w:rPr>
        <w:t>1. Если конфликт навязывается извне, кто-то пытается удовлетворить свои интересы за твой счет, а ты не заинтересован в продолжении отношений с ним. Например, если торговый агент пытается продать тебе какую-то ерунду – бессмысленно вступать с ним в спор и отстаивать свою точку зрения, куда проще и эффективнее просто не общаться с ним.</w:t>
      </w:r>
    </w:p>
    <w:p w:rsidR="00C76221" w:rsidRPr="00BB1D12" w:rsidRDefault="00C76221" w:rsidP="00C76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1D12">
        <w:rPr>
          <w:rFonts w:ascii="Times New Roman" w:eastAsia="Calibri" w:hAnsi="Times New Roman" w:cs="Times New Roman"/>
          <w:sz w:val="24"/>
          <w:szCs w:val="24"/>
        </w:rPr>
        <w:t>2. Когда конфликт может принять нежелательный оборот или продолжать его попросту опасно – например, поскольку собеседник ведет себя слишком агрессивно. Это тот вариант, когда лучше отложить выяснение отношений на будущее, когда он успокоится.</w:t>
      </w:r>
    </w:p>
    <w:p w:rsidR="00C76221" w:rsidRPr="00BB1D12" w:rsidRDefault="00C76221" w:rsidP="00C76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1D12">
        <w:rPr>
          <w:rFonts w:ascii="Times New Roman" w:eastAsia="Calibri" w:hAnsi="Times New Roman" w:cs="Times New Roman"/>
          <w:sz w:val="24"/>
          <w:szCs w:val="24"/>
        </w:rPr>
        <w:t>3. Когда ты сам чувствуешь, что в данный момент совершенно не готов к конструктивному диалогу, поскольку тебя обуревают эмоции. В таком состоянии слишком велик риск «наломать дров» и лучше, по возможности, обсуждение острых вопросов отложить.</w:t>
      </w:r>
    </w:p>
    <w:p w:rsidR="00C76221" w:rsidRPr="00BB1D12" w:rsidRDefault="00C76221" w:rsidP="00C76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1D12">
        <w:rPr>
          <w:rFonts w:ascii="Times New Roman" w:eastAsia="Calibri" w:hAnsi="Times New Roman" w:cs="Times New Roman"/>
          <w:sz w:val="24"/>
          <w:szCs w:val="24"/>
        </w:rPr>
        <w:t>Зачастую разумнее не конфликтовать, а просто уклониться от общения с тем, кто пытается удовлетворить свои интересы за твой счет.</w:t>
      </w:r>
    </w:p>
    <w:p w:rsidR="00C76221" w:rsidRPr="00BB1D12" w:rsidRDefault="00C76221" w:rsidP="00C76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BB1D12">
        <w:rPr>
          <w:rFonts w:ascii="Times New Roman" w:eastAsia="Calibri" w:hAnsi="Times New Roman" w:cs="Times New Roman"/>
          <w:sz w:val="24"/>
          <w:szCs w:val="24"/>
        </w:rPr>
        <w:t>Важно помнить, что нет правильной или неправильной стратегии поведения в конфликте, все зависит от ситуации и личностных особенностей человека - в разных ситуациях и с разными людьми эти стратегии приемлемы в неодинаковой мере, Тот, кто умеет преодолевать конфликты, гибко выбирает стратегию поведения в зависимости от конкретной ситуации.</w:t>
      </w:r>
    </w:p>
    <w:p w:rsidR="00C76221" w:rsidRPr="00BB1D12" w:rsidRDefault="00C76221" w:rsidP="00C762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1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избежать конфликто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 подростком или разрешить их</w:t>
      </w:r>
      <w:r w:rsidRPr="00BB1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76221" w:rsidRPr="00BB1D12" w:rsidRDefault="00C76221" w:rsidP="00C762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D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Говорите спокойно и твердо.</w:t>
      </w:r>
    </w:p>
    <w:p w:rsidR="00C76221" w:rsidRPr="00BB1D12" w:rsidRDefault="00C76221" w:rsidP="00C762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D1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злитесь. Когда сердитесь – возьмите «тайм-аут».</w:t>
      </w:r>
    </w:p>
    <w:p w:rsidR="00C76221" w:rsidRPr="00BB1D12" w:rsidRDefault="00C76221" w:rsidP="00C762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D1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Делайте паузы в разговоре, чтобы дать ребенку высказаться.</w:t>
      </w:r>
    </w:p>
    <w:p w:rsidR="00C76221" w:rsidRPr="00BB1D12" w:rsidRDefault="00C76221" w:rsidP="00C762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D1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Позвольте подростку выразить свой гнев, но пусть он делает это в своей комнате.</w:t>
      </w:r>
    </w:p>
    <w:p w:rsidR="00C76221" w:rsidRPr="00BB1D12" w:rsidRDefault="00C76221" w:rsidP="00C762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D1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Откажитесь от той модели поведения, которая неэффективна.</w:t>
      </w:r>
    </w:p>
    <w:p w:rsidR="00C76221" w:rsidRPr="00BB1D12" w:rsidRDefault="00C76221" w:rsidP="00C762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D1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Когда обсуждаете с подростком то, что нужно изменить, откажитесь от «Ты-высказываний» в диалоге с ним.</w:t>
      </w:r>
    </w:p>
    <w:p w:rsidR="00C76221" w:rsidRPr="00BB1D12" w:rsidRDefault="00C76221" w:rsidP="00C762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D12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Учите его поступать по-другому, не споря с ним.</w:t>
      </w:r>
      <w:bookmarkStart w:id="0" w:name="_GoBack"/>
      <w:bookmarkEnd w:id="0"/>
    </w:p>
    <w:p w:rsidR="00C76221" w:rsidRPr="00C76221" w:rsidRDefault="00C76221" w:rsidP="00C762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Pr="00BB1D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Рефлексия занятия</w:t>
      </w:r>
    </w:p>
    <w:p w:rsidR="0001240B" w:rsidRPr="00673440" w:rsidRDefault="0001240B" w:rsidP="000124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44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предлагает участникам закончить следующие предложения:</w:t>
      </w:r>
    </w:p>
    <w:p w:rsidR="0001240B" w:rsidRPr="00673440" w:rsidRDefault="0001240B" w:rsidP="000124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440">
        <w:rPr>
          <w:rFonts w:ascii="Times New Roman" w:eastAsia="Times New Roman" w:hAnsi="Times New Roman" w:cs="Times New Roman"/>
          <w:sz w:val="24"/>
          <w:szCs w:val="24"/>
          <w:lang w:eastAsia="ru-RU"/>
        </w:rPr>
        <w:t>«Мне понравилось…»</w:t>
      </w:r>
    </w:p>
    <w:p w:rsidR="0001240B" w:rsidRPr="00673440" w:rsidRDefault="0001240B" w:rsidP="000124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440">
        <w:rPr>
          <w:rFonts w:ascii="Times New Roman" w:eastAsia="Times New Roman" w:hAnsi="Times New Roman" w:cs="Times New Roman"/>
          <w:sz w:val="24"/>
          <w:szCs w:val="24"/>
          <w:lang w:eastAsia="ru-RU"/>
        </w:rPr>
        <w:t>«Я почувствовал (а)…»</w:t>
      </w:r>
    </w:p>
    <w:p w:rsidR="0001240B" w:rsidRPr="00673440" w:rsidRDefault="0001240B" w:rsidP="000124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440">
        <w:rPr>
          <w:rFonts w:ascii="Times New Roman" w:eastAsia="Times New Roman" w:hAnsi="Times New Roman" w:cs="Times New Roman"/>
          <w:sz w:val="24"/>
          <w:szCs w:val="24"/>
          <w:lang w:eastAsia="ru-RU"/>
        </w:rPr>
        <w:t>«У меня вызывало раздражение…»</w:t>
      </w:r>
    </w:p>
    <w:p w:rsidR="0001240B" w:rsidRPr="00673440" w:rsidRDefault="0001240B" w:rsidP="000124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440">
        <w:rPr>
          <w:rFonts w:ascii="Times New Roman" w:eastAsia="Times New Roman" w:hAnsi="Times New Roman" w:cs="Times New Roman"/>
          <w:sz w:val="24"/>
          <w:szCs w:val="24"/>
          <w:lang w:eastAsia="ru-RU"/>
        </w:rPr>
        <w:t>«Мне хотелось…»</w:t>
      </w:r>
    </w:p>
    <w:p w:rsidR="00332C62" w:rsidRPr="00673440" w:rsidRDefault="00C76221" w:rsidP="0001240B">
      <w:pPr>
        <w:jc w:val="both"/>
        <w:rPr>
          <w:sz w:val="24"/>
          <w:szCs w:val="24"/>
        </w:rPr>
      </w:pPr>
    </w:p>
    <w:sectPr w:rsidR="00332C62" w:rsidRPr="00673440" w:rsidSect="0001240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9A75AA"/>
    <w:multiLevelType w:val="hybridMultilevel"/>
    <w:tmpl w:val="A4F863BC"/>
    <w:lvl w:ilvl="0" w:tplc="7AEE68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5DD"/>
    <w:rsid w:val="0001240B"/>
    <w:rsid w:val="000919C3"/>
    <w:rsid w:val="000B3DF6"/>
    <w:rsid w:val="000D51A2"/>
    <w:rsid w:val="0018255E"/>
    <w:rsid w:val="00185EA8"/>
    <w:rsid w:val="001C3537"/>
    <w:rsid w:val="00397CC0"/>
    <w:rsid w:val="003B7FEA"/>
    <w:rsid w:val="003F4FD0"/>
    <w:rsid w:val="00424A95"/>
    <w:rsid w:val="00431DC5"/>
    <w:rsid w:val="0054593D"/>
    <w:rsid w:val="0056042A"/>
    <w:rsid w:val="00595D17"/>
    <w:rsid w:val="005C7068"/>
    <w:rsid w:val="005D21E7"/>
    <w:rsid w:val="006350FA"/>
    <w:rsid w:val="006715A4"/>
    <w:rsid w:val="00673440"/>
    <w:rsid w:val="00682ECC"/>
    <w:rsid w:val="006F0BCC"/>
    <w:rsid w:val="007C0600"/>
    <w:rsid w:val="007E52BC"/>
    <w:rsid w:val="007E5B0B"/>
    <w:rsid w:val="008605DD"/>
    <w:rsid w:val="008D5A73"/>
    <w:rsid w:val="00917287"/>
    <w:rsid w:val="00973DC7"/>
    <w:rsid w:val="009A11FF"/>
    <w:rsid w:val="009F6253"/>
    <w:rsid w:val="00A75A66"/>
    <w:rsid w:val="00A820BB"/>
    <w:rsid w:val="00A95A7D"/>
    <w:rsid w:val="00AB7916"/>
    <w:rsid w:val="00AE3F4D"/>
    <w:rsid w:val="00AF0C84"/>
    <w:rsid w:val="00B07982"/>
    <w:rsid w:val="00B5033A"/>
    <w:rsid w:val="00B51D35"/>
    <w:rsid w:val="00B531DB"/>
    <w:rsid w:val="00B55EC6"/>
    <w:rsid w:val="00B6185E"/>
    <w:rsid w:val="00B84AE1"/>
    <w:rsid w:val="00BE6793"/>
    <w:rsid w:val="00C76221"/>
    <w:rsid w:val="00C813AC"/>
    <w:rsid w:val="00CA27F9"/>
    <w:rsid w:val="00CC4D98"/>
    <w:rsid w:val="00DD6B62"/>
    <w:rsid w:val="00E47CA5"/>
    <w:rsid w:val="00E505F0"/>
    <w:rsid w:val="00E81408"/>
    <w:rsid w:val="00F24A67"/>
    <w:rsid w:val="00FA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D90BBE-D713-4D36-9092-D13483F41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1752</Words>
  <Characters>9992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2020-12-04T07:46:00Z</dcterms:created>
  <dcterms:modified xsi:type="dcterms:W3CDTF">2020-12-04T08:01:00Z</dcterms:modified>
</cp:coreProperties>
</file>